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46" w:rsidRPr="009337B6" w:rsidRDefault="001F3746" w:rsidP="001F37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37B6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1C6B45" w:rsidRPr="001C6B45" w:rsidRDefault="001F3746" w:rsidP="001C6B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37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кандидата на получение </w:t>
      </w:r>
      <w:r w:rsidR="001C6B45" w:rsidRPr="009B68EA">
        <w:rPr>
          <w:rFonts w:ascii="Times New Roman" w:hAnsi="Times New Roman"/>
          <w:b/>
          <w:sz w:val="24"/>
          <w:szCs w:val="24"/>
        </w:rPr>
        <w:t>именных</w:t>
      </w:r>
      <w:r w:rsidR="001C6B45">
        <w:rPr>
          <w:rFonts w:ascii="Times New Roman" w:hAnsi="Times New Roman"/>
          <w:sz w:val="24"/>
          <w:szCs w:val="24"/>
        </w:rPr>
        <w:t xml:space="preserve"> </w:t>
      </w:r>
      <w:r w:rsidR="001C6B45" w:rsidRPr="009B68EA">
        <w:rPr>
          <w:rFonts w:ascii="Times New Roman" w:hAnsi="Times New Roman"/>
          <w:b/>
          <w:sz w:val="24"/>
          <w:szCs w:val="24"/>
        </w:rPr>
        <w:t>стипендий для лиц, относящихся к коренным малочисленным народам Севера, Сибири и Дальнего Востока Российской Федерации</w:t>
      </w:r>
      <w:r w:rsidR="001C6B45" w:rsidRPr="001C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C6B45" w:rsidRPr="009337B6">
        <w:rPr>
          <w:rFonts w:ascii="Times New Roman" w:eastAsia="Times New Roman" w:hAnsi="Times New Roman"/>
          <w:b/>
          <w:sz w:val="24"/>
          <w:szCs w:val="24"/>
          <w:lang w:eastAsia="ru-RU"/>
        </w:rPr>
        <w:t>в 202</w:t>
      </w:r>
      <w:r w:rsidR="00453FD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1C6B45" w:rsidRPr="001C6B4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453FD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1C6B45" w:rsidRPr="001C6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1C6B45" w:rsidRPr="001C6B45" w:rsidRDefault="001C6B45" w:rsidP="001C6B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37B6" w:rsidRPr="007014D6" w:rsidRDefault="009337B6" w:rsidP="009337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образовательной организации:</w:t>
      </w:r>
      <w:r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9337B6" w:rsidRPr="007014D6" w:rsidRDefault="009337B6" w:rsidP="009337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</w:t>
      </w:r>
      <w:r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6B45" w:rsidRPr="007014D6" w:rsidRDefault="001C6B45" w:rsidP="009337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Пол: </w:t>
      </w:r>
    </w:p>
    <w:p w:rsidR="009337B6" w:rsidRPr="007014D6" w:rsidRDefault="009337B6" w:rsidP="009337B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014D6">
        <w:rPr>
          <w:rFonts w:ascii="Times New Roman" w:hAnsi="Times New Roman"/>
          <w:bCs/>
          <w:sz w:val="24"/>
          <w:szCs w:val="24"/>
        </w:rPr>
        <w:t xml:space="preserve">Электронная почта: </w:t>
      </w:r>
    </w:p>
    <w:p w:rsidR="009337B6" w:rsidRPr="007014D6" w:rsidRDefault="009337B6" w:rsidP="009337B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7014D6">
        <w:rPr>
          <w:rFonts w:ascii="Times New Roman" w:hAnsi="Times New Roman"/>
          <w:bCs/>
          <w:sz w:val="24"/>
          <w:szCs w:val="24"/>
        </w:rPr>
        <w:t xml:space="preserve">Номер мобильного телефона: </w:t>
      </w:r>
    </w:p>
    <w:p w:rsidR="009337B6" w:rsidRPr="007014D6" w:rsidRDefault="001C6B45" w:rsidP="009337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>Год обучения, на который назначается стипендия:</w:t>
      </w:r>
    </w:p>
    <w:p w:rsidR="009337B6" w:rsidRPr="007014D6" w:rsidRDefault="009337B6" w:rsidP="009337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обучения на </w:t>
      </w:r>
      <w:r w:rsidR="00453FD7">
        <w:rPr>
          <w:rFonts w:ascii="Times New Roman" w:eastAsia="Times New Roman" w:hAnsi="Times New Roman"/>
          <w:sz w:val="24"/>
          <w:szCs w:val="24"/>
          <w:lang w:eastAsia="ru-RU"/>
        </w:rPr>
        <w:t>момент подачи заявки</w:t>
      </w: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</w:p>
    <w:p w:rsidR="009337B6" w:rsidRPr="007014D6" w:rsidRDefault="009337B6" w:rsidP="009337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обучения: </w:t>
      </w:r>
      <w:r w:rsidR="001C6B45"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/ </w:t>
      </w:r>
      <w:proofErr w:type="spellStart"/>
      <w:r w:rsidR="001C6B45"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>очно-заочная</w:t>
      </w:r>
      <w:proofErr w:type="spellEnd"/>
      <w:r w:rsidR="001C6B45"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/ заочная</w:t>
      </w:r>
    </w:p>
    <w:p w:rsidR="009337B6" w:rsidRPr="007014D6" w:rsidRDefault="009337B6" w:rsidP="009337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финансирования: </w:t>
      </w:r>
      <w:r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>за счет</w:t>
      </w: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014D6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  / внебюджетных ассигнований</w:t>
      </w:r>
    </w:p>
    <w:p w:rsidR="009337B6" w:rsidRPr="007014D6" w:rsidRDefault="009337B6" w:rsidP="009337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Специальность/направление подготовки (шифр и наименование): </w:t>
      </w:r>
    </w:p>
    <w:p w:rsidR="007014D6" w:rsidRPr="007014D6" w:rsidRDefault="007014D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</w:t>
      </w:r>
      <w:r w:rsidRPr="007014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ля кандидатов 2 и последующего курсов бакалавриата и </w:t>
      </w:r>
      <w:proofErr w:type="spellStart"/>
      <w:r w:rsidRPr="007014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</w:p>
    <w:p w:rsidR="007014D6" w:rsidRPr="007014D6" w:rsidRDefault="007014D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оценок, по результатам промежуточных аттестаций в течение года, предшествующего назначению стипендий: </w:t>
      </w:r>
    </w:p>
    <w:p w:rsidR="009337B6" w:rsidRPr="007014D6" w:rsidRDefault="009337B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9337B6" w:rsidRDefault="009337B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7014D6" w:rsidRPr="007014D6" w:rsidRDefault="007014D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(для кандидатов 1 курса магистратуры)</w:t>
      </w:r>
    </w:p>
    <w:p w:rsidR="007014D6" w:rsidRPr="007014D6" w:rsidRDefault="007014D6" w:rsidP="0070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оценок, по результатам промежуточных аттестаций в течение года, предшествующего назначению стипендий: </w:t>
      </w:r>
    </w:p>
    <w:p w:rsidR="007014D6" w:rsidRPr="007014D6" w:rsidRDefault="007014D6" w:rsidP="0070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7014D6" w:rsidRDefault="007014D6" w:rsidP="00701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4D6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7014D6" w:rsidRDefault="007014D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государственного экзамена итоговой аттестации (в дипломе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бавалавриата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7014D6" w:rsidRDefault="007014D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защиты выпускной квалификационной работы (в дипломе бакалавриата):</w:t>
      </w:r>
    </w:p>
    <w:p w:rsidR="007014D6" w:rsidRPr="007014D6" w:rsidRDefault="007014D6" w:rsidP="00933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1) </w:t>
      </w:r>
      <w:r w:rsidRPr="003B40FE">
        <w:rPr>
          <w:rFonts w:ascii="Times New Roman" w:eastAsia="Times New Roman" w:hAnsi="Times New Roman"/>
          <w:b/>
          <w:sz w:val="20"/>
          <w:szCs w:val="20"/>
          <w:lang w:eastAsia="ru-RU"/>
        </w:rPr>
        <w:t>Информация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</w:t>
      </w:r>
      <w:r w:rsidRPr="003B40F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</w:t>
      </w:r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аучны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х</w:t>
      </w:r>
      <w:r w:rsidRPr="003B40FE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 публикаци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ях (публикации в </w:t>
      </w:r>
      <w:r w:rsidR="00234A5A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научном</w:t>
      </w: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, учебно-научном, учебно-методическом издании) и литературных произведениях </w:t>
      </w:r>
    </w:p>
    <w:p w:rsidR="00AD34EF" w:rsidRDefault="00AD34EF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Область достижения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564FAA" w:rsidP="00564FAA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Сохранение самобытной культуры / сохранение традиций и обычаев малочисленных народов / культурно-просветительские мероприятия, освещающие традиционный образ жизни малочисленных народов и способствующие расширению культуры малочисленных народов / мероприятия культурной и языковой направленности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Тип публикации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AD34EF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Научная </w:t>
            </w:r>
            <w:r w:rsidR="00AD34E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публикация</w:t>
            </w:r>
            <w:r w:rsidR="00564FA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учебно-научная публикация / учебно-методическая публикация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Статус издания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AD34EF" w:rsidP="007014D6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Международн</w:t>
            </w:r>
            <w:r w:rsidR="007014D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ое</w:t>
            </w:r>
            <w:r w:rsidR="001F374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Всероссийск</w:t>
            </w:r>
            <w:r w:rsidR="007014D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/В</w:t>
            </w:r>
            <w:r w:rsidR="000137E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едомственн</w:t>
            </w:r>
            <w:r w:rsidR="007014D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Региональн</w:t>
            </w:r>
            <w:r w:rsidR="007014D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ое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</w:t>
            </w:r>
            <w:r w:rsidR="007014D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издание о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бразовательной организации / </w:t>
            </w:r>
            <w:r w:rsidR="007014D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рецензируемой научное издание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AA29E9" w:rsidRDefault="00D16273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AA29E9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Библиографическая ссылка</w:t>
            </w:r>
            <w:r>
              <w:rPr>
                <w:rStyle w:val="a6"/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Год публикации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8F6DAB" w:rsidP="00D162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</w:t>
            </w:r>
            <w:r w:rsidR="001F7885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</w:t>
            </w:r>
            <w:r w:rsidR="001F7885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</w:t>
            </w:r>
            <w:r w:rsidR="002A5772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Месяц публикации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F3746" w:rsidRPr="00AA29E9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>*Если публикаций несколько, то заполняете несколько таблиц.</w:t>
      </w: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2) </w:t>
      </w:r>
      <w:r w:rsidR="001F7885" w:rsidRPr="001F7885">
        <w:rPr>
          <w:rFonts w:ascii="Times New Roman" w:hAnsi="Times New Roman"/>
          <w:b/>
          <w:color w:val="000000"/>
          <w:sz w:val="20"/>
          <w:szCs w:val="20"/>
        </w:rPr>
        <w:t>Информация о публичном представлении результатов научно-исследовательской работы</w:t>
      </w: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946"/>
      </w:tblGrid>
      <w:tr w:rsidR="002A5772" w:rsidRPr="00856B87" w:rsidTr="001F3746">
        <w:tc>
          <w:tcPr>
            <w:tcW w:w="2518" w:type="dxa"/>
            <w:shd w:val="clear" w:color="auto" w:fill="auto"/>
          </w:tcPr>
          <w:p w:rsidR="002A5772" w:rsidRPr="003B40FE" w:rsidRDefault="002A5772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Область достижения</w:t>
            </w:r>
          </w:p>
        </w:tc>
        <w:tc>
          <w:tcPr>
            <w:tcW w:w="6946" w:type="dxa"/>
            <w:shd w:val="clear" w:color="auto" w:fill="auto"/>
          </w:tcPr>
          <w:p w:rsidR="002A5772" w:rsidRPr="003B40FE" w:rsidRDefault="001F7885" w:rsidP="00424CDB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Сохранение самобытной культуры / сохранение традиций и обычаев малочисленных народов / культурно-просветительские мероприятия, освещающие традиционный образ жизни малочисленных народов и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способствующие расширению культуры малочисленных народов / мероприятия культурной и языковой направленности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lastRenderedPageBreak/>
              <w:t>Наименование работы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7885" w:rsidP="001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Конференция / семинар / форум / иное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1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Статус </w:t>
            </w:r>
            <w:r w:rsidR="001F7885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1F788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Международн</w:t>
            </w:r>
            <w:r w:rsidR="001F78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 всероссийск</w:t>
            </w:r>
            <w:r w:rsidR="001F78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</w:t>
            </w:r>
            <w:r w:rsidR="001F78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ведомственный /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региональн</w:t>
            </w:r>
            <w:r w:rsidR="001F7885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ый</w:t>
            </w:r>
          </w:p>
        </w:tc>
      </w:tr>
      <w:tr w:rsidR="00FF6D6E" w:rsidRPr="00856B87" w:rsidTr="001F3746">
        <w:tc>
          <w:tcPr>
            <w:tcW w:w="2518" w:type="dxa"/>
            <w:shd w:val="clear" w:color="auto" w:fill="auto"/>
          </w:tcPr>
          <w:p w:rsidR="00FF6D6E" w:rsidRPr="003B40FE" w:rsidRDefault="00FF6D6E" w:rsidP="001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Год </w:t>
            </w:r>
            <w:r w:rsidR="001F7885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начала мероприятия</w:t>
            </w:r>
          </w:p>
        </w:tc>
        <w:tc>
          <w:tcPr>
            <w:tcW w:w="6946" w:type="dxa"/>
            <w:shd w:val="clear" w:color="auto" w:fill="auto"/>
          </w:tcPr>
          <w:p w:rsidR="00FF6D6E" w:rsidRPr="003B40FE" w:rsidRDefault="001F7885" w:rsidP="003C000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202</w:t>
            </w:r>
            <w:r w:rsidR="003C000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202</w:t>
            </w:r>
            <w:r w:rsidR="003C000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202</w:t>
            </w:r>
            <w:r w:rsidR="003C000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1F3746" w:rsidRPr="00856B87" w:rsidTr="001F3746">
        <w:tc>
          <w:tcPr>
            <w:tcW w:w="2518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Месяц </w:t>
            </w:r>
            <w:r w:rsidR="001F7885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начала мероприятия</w:t>
            </w:r>
          </w:p>
        </w:tc>
        <w:tc>
          <w:tcPr>
            <w:tcW w:w="6946" w:type="dxa"/>
            <w:shd w:val="clear" w:color="auto" w:fill="auto"/>
          </w:tcPr>
          <w:p w:rsidR="001F3746" w:rsidRPr="003B40FE" w:rsidRDefault="001F3746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1F7885" w:rsidRPr="00856B87" w:rsidTr="001F3746">
        <w:tc>
          <w:tcPr>
            <w:tcW w:w="2518" w:type="dxa"/>
            <w:shd w:val="clear" w:color="auto" w:fill="auto"/>
          </w:tcPr>
          <w:p w:rsidR="001F7885" w:rsidRDefault="001F7885" w:rsidP="001F7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Год окончания мероприятия</w:t>
            </w:r>
          </w:p>
        </w:tc>
        <w:tc>
          <w:tcPr>
            <w:tcW w:w="6946" w:type="dxa"/>
            <w:shd w:val="clear" w:color="auto" w:fill="auto"/>
          </w:tcPr>
          <w:p w:rsidR="001F7885" w:rsidRPr="003B40FE" w:rsidRDefault="001F7885" w:rsidP="00D1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/ 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1F7885" w:rsidRPr="00856B87" w:rsidTr="001F3746">
        <w:tc>
          <w:tcPr>
            <w:tcW w:w="2518" w:type="dxa"/>
            <w:shd w:val="clear" w:color="auto" w:fill="auto"/>
          </w:tcPr>
          <w:p w:rsidR="001F7885" w:rsidRDefault="001F7885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Месяц окончания мероприятия</w:t>
            </w:r>
          </w:p>
        </w:tc>
        <w:tc>
          <w:tcPr>
            <w:tcW w:w="6946" w:type="dxa"/>
            <w:shd w:val="clear" w:color="auto" w:fill="auto"/>
          </w:tcPr>
          <w:p w:rsidR="001F7885" w:rsidRPr="003B40FE" w:rsidRDefault="001F7885" w:rsidP="00E6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 xml:space="preserve">*Если </w:t>
      </w:r>
      <w:r w:rsidR="00BF64F7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>достижений</w:t>
      </w: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 xml:space="preserve"> несколько, то заполняете несколько таблиц.</w:t>
      </w:r>
    </w:p>
    <w:p w:rsidR="00F228C7" w:rsidRDefault="00F228C7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</w:p>
    <w:p w:rsidR="00F228C7" w:rsidRDefault="00F228C7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</w:p>
    <w:p w:rsidR="00F228C7" w:rsidRDefault="00F228C7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3)  </w:t>
      </w:r>
      <w:r w:rsidR="00BF64F7" w:rsidRPr="00BF64F7">
        <w:rPr>
          <w:rFonts w:ascii="Times New Roman" w:hAnsi="Times New Roman"/>
          <w:b/>
          <w:color w:val="000000"/>
          <w:sz w:val="20"/>
          <w:szCs w:val="20"/>
        </w:rPr>
        <w:t>Информация о публичном представлении результатов творческой работы</w:t>
      </w:r>
    </w:p>
    <w:p w:rsidR="00F228C7" w:rsidRDefault="00F228C7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6766"/>
      </w:tblGrid>
      <w:tr w:rsidR="00F228C7" w:rsidRPr="00A15BF5" w:rsidTr="00647529">
        <w:trPr>
          <w:trHeight w:val="222"/>
        </w:trPr>
        <w:tc>
          <w:tcPr>
            <w:tcW w:w="2343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15B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Область достижения</w:t>
            </w:r>
          </w:p>
        </w:tc>
        <w:tc>
          <w:tcPr>
            <w:tcW w:w="6766" w:type="dxa"/>
            <w:shd w:val="clear" w:color="auto" w:fill="auto"/>
          </w:tcPr>
          <w:p w:rsidR="00F228C7" w:rsidRPr="003B40FE" w:rsidRDefault="00BF64F7" w:rsidP="00647529">
            <w:pPr>
              <w:widowControl w:val="0"/>
              <w:tabs>
                <w:tab w:val="left" w:pos="18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Сохранение самобытной культуры / сохранение традиций и обычаев малочисленных народов / культурно-просветительские мероприятия, освещающие традиционный образ жизни малочисленных народов и способствующие расширению культуры малочисленных народов / мероприятия культурной и языковой направленности</w:t>
            </w:r>
          </w:p>
        </w:tc>
      </w:tr>
      <w:tr w:rsidR="00F228C7" w:rsidRPr="00A15BF5" w:rsidTr="00647529">
        <w:trPr>
          <w:trHeight w:val="222"/>
        </w:trPr>
        <w:tc>
          <w:tcPr>
            <w:tcW w:w="2343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6766" w:type="dxa"/>
            <w:shd w:val="clear" w:color="auto" w:fill="auto"/>
          </w:tcPr>
          <w:p w:rsidR="00F228C7" w:rsidRPr="00A15BF5" w:rsidRDefault="00BF64F7" w:rsidP="00BF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Интеллектуальный конкурс</w:t>
            </w:r>
            <w:r w:rsidR="00F228C7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творческий конкурс</w:t>
            </w:r>
            <w:r w:rsidR="00F228C7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олимпиада</w:t>
            </w:r>
            <w:r w:rsidR="00F228C7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ф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естиваль</w:t>
            </w:r>
            <w:r w:rsidR="00F228C7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выставка / концертная программа / </w:t>
            </w:r>
            <w:r w:rsidR="00F228C7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иное</w:t>
            </w:r>
          </w:p>
        </w:tc>
      </w:tr>
      <w:tr w:rsidR="00F228C7" w:rsidRPr="00A15BF5" w:rsidTr="00647529">
        <w:trPr>
          <w:trHeight w:val="446"/>
        </w:trPr>
        <w:tc>
          <w:tcPr>
            <w:tcW w:w="2343" w:type="dxa"/>
            <w:shd w:val="clear" w:color="auto" w:fill="auto"/>
          </w:tcPr>
          <w:p w:rsidR="00F228C7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6766" w:type="dxa"/>
            <w:shd w:val="clear" w:color="auto" w:fill="auto"/>
          </w:tcPr>
          <w:p w:rsidR="00F228C7" w:rsidRDefault="00F228C7" w:rsidP="0064752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F228C7" w:rsidRPr="00A15BF5" w:rsidTr="00647529">
        <w:trPr>
          <w:trHeight w:val="222"/>
        </w:trPr>
        <w:tc>
          <w:tcPr>
            <w:tcW w:w="2343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Статус мероприятия</w:t>
            </w:r>
          </w:p>
        </w:tc>
        <w:tc>
          <w:tcPr>
            <w:tcW w:w="6766" w:type="dxa"/>
            <w:shd w:val="clear" w:color="auto" w:fill="auto"/>
          </w:tcPr>
          <w:p w:rsidR="00F228C7" w:rsidRPr="003B40FE" w:rsidRDefault="00BF64F7" w:rsidP="00BF64F7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</w:t>
            </w:r>
            <w:r w:rsidR="00F228C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еждународн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ый</w:t>
            </w:r>
            <w:r w:rsidR="00F228C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/ всероссийск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ий</w:t>
            </w:r>
            <w:r w:rsidR="00F228C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/ ведомственный </w:t>
            </w:r>
            <w:r w:rsidR="00F228C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 региональн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ый </w:t>
            </w:r>
          </w:p>
        </w:tc>
      </w:tr>
      <w:tr w:rsidR="00F228C7" w:rsidRPr="00A15BF5" w:rsidTr="00647529">
        <w:trPr>
          <w:trHeight w:val="222"/>
        </w:trPr>
        <w:tc>
          <w:tcPr>
            <w:tcW w:w="2343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15B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Год начала работы</w:t>
            </w:r>
          </w:p>
        </w:tc>
        <w:tc>
          <w:tcPr>
            <w:tcW w:w="6766" w:type="dxa"/>
            <w:shd w:val="clear" w:color="auto" w:fill="auto"/>
          </w:tcPr>
          <w:p w:rsidR="00F228C7" w:rsidRPr="003B40FE" w:rsidRDefault="00B630DD" w:rsidP="00D162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F228C7" w:rsidRPr="00A15BF5" w:rsidTr="00647529">
        <w:trPr>
          <w:trHeight w:val="222"/>
        </w:trPr>
        <w:tc>
          <w:tcPr>
            <w:tcW w:w="2343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15B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Месяц начала работы</w:t>
            </w:r>
          </w:p>
        </w:tc>
        <w:tc>
          <w:tcPr>
            <w:tcW w:w="6766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</w:pPr>
          </w:p>
        </w:tc>
      </w:tr>
      <w:tr w:rsidR="00F228C7" w:rsidRPr="00A15BF5" w:rsidTr="00647529">
        <w:trPr>
          <w:trHeight w:val="222"/>
        </w:trPr>
        <w:tc>
          <w:tcPr>
            <w:tcW w:w="2343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15B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Год окончания </w:t>
            </w:r>
          </w:p>
        </w:tc>
        <w:tc>
          <w:tcPr>
            <w:tcW w:w="6766" w:type="dxa"/>
            <w:shd w:val="clear" w:color="auto" w:fill="auto"/>
          </w:tcPr>
          <w:p w:rsidR="00F228C7" w:rsidRPr="003B40FE" w:rsidRDefault="00B630DD" w:rsidP="00D16273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/ 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 xml:space="preserve"> / 202</w:t>
            </w:r>
            <w:r w:rsidR="00D16273">
              <w:rPr>
                <w:rFonts w:ascii="Times New Roman" w:eastAsia="Times New Roman" w:hAnsi="Times New Roman" w:cs="Calibri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F228C7" w:rsidRPr="00A15BF5" w:rsidTr="00647529">
        <w:trPr>
          <w:trHeight w:val="238"/>
        </w:trPr>
        <w:tc>
          <w:tcPr>
            <w:tcW w:w="2343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A15BF5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Месяц окончания работы</w:t>
            </w:r>
          </w:p>
        </w:tc>
        <w:tc>
          <w:tcPr>
            <w:tcW w:w="6766" w:type="dxa"/>
            <w:shd w:val="clear" w:color="auto" w:fill="auto"/>
          </w:tcPr>
          <w:p w:rsidR="00F228C7" w:rsidRPr="00A15BF5" w:rsidRDefault="00F228C7" w:rsidP="006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</w:tbl>
    <w:p w:rsidR="00F228C7" w:rsidRDefault="00F228C7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</w:p>
    <w:p w:rsidR="00BF64F7" w:rsidRDefault="00BF64F7" w:rsidP="00BF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>*Если</w:t>
      </w:r>
      <w:r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 xml:space="preserve"> достижений</w:t>
      </w:r>
      <w:r w:rsidRPr="00AA29E9"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  <w:t xml:space="preserve"> несколько, то заполняете несколько таблиц.</w:t>
      </w:r>
    </w:p>
    <w:p w:rsidR="00F228C7" w:rsidRDefault="00F228C7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FF0000"/>
          <w:sz w:val="20"/>
          <w:szCs w:val="20"/>
          <w:lang w:eastAsia="ru-RU"/>
        </w:rPr>
      </w:pPr>
    </w:p>
    <w:p w:rsidR="001F3746" w:rsidRDefault="001F3746" w:rsidP="001F3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BF64F7" w:rsidRDefault="00BF64F7" w:rsidP="0093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bookmarkStart w:id="0" w:name="_GoBack"/>
      <w:bookmarkEnd w:id="0"/>
    </w:p>
    <w:p w:rsidR="009337B6" w:rsidRPr="006C5148" w:rsidRDefault="009337B6" w:rsidP="0093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08E">
        <w:rPr>
          <w:rFonts w:ascii="Times New Roman" w:eastAsia="Times New Roman" w:hAnsi="Times New Roman" w:cs="Calibri"/>
          <w:sz w:val="24"/>
          <w:szCs w:val="24"/>
          <w:lang w:eastAsia="ru-RU"/>
        </w:rPr>
        <w:t>Директор института</w:t>
      </w:r>
      <w:r w:rsidRPr="00922D5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                 </w:t>
      </w:r>
      <w:r w:rsidRPr="00922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  <w:r w:rsidRPr="00922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922D5F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922D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</w:t>
      </w:r>
    </w:p>
    <w:p w:rsidR="009337B6" w:rsidRPr="00922D5F" w:rsidRDefault="009337B6" w:rsidP="0093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9337B6" w:rsidRPr="00811BF6" w:rsidRDefault="009337B6" w:rsidP="009337B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Кандидат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ab/>
      </w:r>
      <w:r w:rsidRPr="00922D5F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                     </w:t>
      </w:r>
      <w:r w:rsidRPr="00922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  <w:r w:rsidRPr="00922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922D5F">
        <w:rPr>
          <w:rFonts w:ascii="Times New Roman" w:eastAsia="Times New Roman" w:hAnsi="Times New Roman"/>
          <w:i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922D5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</w:t>
      </w:r>
    </w:p>
    <w:p w:rsidR="009337B6" w:rsidRDefault="009337B6" w:rsidP="00933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335405" w:rsidRDefault="00335405" w:rsidP="009337B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</w:p>
    <w:p w:rsidR="009337B6" w:rsidRDefault="009337B6" w:rsidP="009337B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!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ВАЖНО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</w:t>
      </w:r>
      <w:proofErr w:type="gramEnd"/>
    </w:p>
    <w:p w:rsidR="009337B6" w:rsidRPr="00922D5F" w:rsidRDefault="009337B6" w:rsidP="009337B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Все работы, на которые ссылаются заявители, должны быть опубликованы на момент подачи заявки.</w:t>
      </w:r>
    </w:p>
    <w:p w:rsidR="009337B6" w:rsidRPr="00922D5F" w:rsidRDefault="009337B6" w:rsidP="009337B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к</w:t>
      </w:r>
      <w:proofErr w:type="gramEnd"/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следующей.</w:t>
      </w:r>
    </w:p>
    <w:p w:rsidR="009337B6" w:rsidRPr="00922D5F" w:rsidRDefault="009337B6" w:rsidP="009337B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color="FF0000"/>
        </w:rPr>
      </w:pP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соответствовать критериям отбора и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быть подтв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ерждено сканом. Сканы предоставляются в учебный департамент после принятия заявки (см. ИНФОРМАЦИОННОЕ ПИСЬМО или информацию на сайте </w:t>
      </w:r>
      <w:r w:rsidRPr="00C20941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https://стипендиатроссии</w:t>
      </w:r>
      <w:proofErr w:type="gramStart"/>
      <w:r w:rsidRPr="00C20941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.р</w:t>
      </w:r>
      <w:proofErr w:type="gramEnd"/>
      <w:r w:rsidRPr="00C20941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ф/vse_stp</w:t>
      </w: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)</w:t>
      </w:r>
    </w:p>
    <w:p w:rsidR="009337B6" w:rsidRPr="00811BF6" w:rsidRDefault="009337B6" w:rsidP="009337B6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9337B6" w:rsidRPr="00922D5F" w:rsidRDefault="009337B6" w:rsidP="009337B6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1814D5" w:rsidRDefault="001814D5" w:rsidP="00AD34EF"/>
    <w:sectPr w:rsidR="001814D5" w:rsidSect="00D2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D1" w:rsidRDefault="003521D1" w:rsidP="00D16273">
      <w:pPr>
        <w:spacing w:after="0" w:line="240" w:lineRule="auto"/>
      </w:pPr>
      <w:r>
        <w:separator/>
      </w:r>
    </w:p>
  </w:endnote>
  <w:endnote w:type="continuationSeparator" w:id="0">
    <w:p w:rsidR="003521D1" w:rsidRDefault="003521D1" w:rsidP="00D1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D1" w:rsidRDefault="003521D1" w:rsidP="00D16273">
      <w:pPr>
        <w:spacing w:after="0" w:line="240" w:lineRule="auto"/>
      </w:pPr>
      <w:r>
        <w:separator/>
      </w:r>
    </w:p>
  </w:footnote>
  <w:footnote w:type="continuationSeparator" w:id="0">
    <w:p w:rsidR="003521D1" w:rsidRDefault="003521D1" w:rsidP="00D16273">
      <w:pPr>
        <w:spacing w:after="0" w:line="240" w:lineRule="auto"/>
      </w:pPr>
      <w:r>
        <w:continuationSeparator/>
      </w:r>
    </w:p>
  </w:footnote>
  <w:footnote w:id="1">
    <w:p w:rsidR="00D16273" w:rsidRPr="00D237AE" w:rsidRDefault="00D16273" w:rsidP="00D16273">
      <w:pPr>
        <w:pStyle w:val="Default"/>
        <w:jc w:val="both"/>
        <w:rPr>
          <w:b/>
          <w:bCs/>
          <w:sz w:val="20"/>
          <w:szCs w:val="20"/>
        </w:rPr>
      </w:pPr>
      <w:r w:rsidRPr="00D237AE">
        <w:rPr>
          <w:rStyle w:val="a6"/>
          <w:sz w:val="20"/>
          <w:szCs w:val="20"/>
        </w:rPr>
        <w:footnoteRef/>
      </w:r>
      <w:r w:rsidRPr="00D237AE">
        <w:rPr>
          <w:sz w:val="20"/>
          <w:szCs w:val="20"/>
        </w:rPr>
        <w:t xml:space="preserve"> Ссылка оформляется строго в соответствии с </w:t>
      </w:r>
      <w:hyperlink r:id="rId1" w:history="1">
        <w:r w:rsidRPr="00D237AE">
          <w:rPr>
            <w:rStyle w:val="a7"/>
            <w:sz w:val="20"/>
            <w:szCs w:val="20"/>
          </w:rPr>
          <w:t>Общими требованиями к построению, изложению и оформлению документов учебной деятельности СТУ 7.5–07–2021</w:t>
        </w:r>
      </w:hyperlink>
      <w:r>
        <w:rPr>
          <w:sz w:val="20"/>
          <w:szCs w:val="20"/>
        </w:rPr>
        <w:t xml:space="preserve"> (стр. 55-56).</w:t>
      </w:r>
    </w:p>
    <w:p w:rsidR="00D16273" w:rsidRPr="00D237AE" w:rsidRDefault="00D16273" w:rsidP="00D1627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137E0"/>
    <w:rsid w:val="000748A2"/>
    <w:rsid w:val="000F22B4"/>
    <w:rsid w:val="001814D5"/>
    <w:rsid w:val="001C6B45"/>
    <w:rsid w:val="001F3746"/>
    <w:rsid w:val="001F7885"/>
    <w:rsid w:val="00201322"/>
    <w:rsid w:val="00223B4E"/>
    <w:rsid w:val="00231FAF"/>
    <w:rsid w:val="00234A5A"/>
    <w:rsid w:val="002661FE"/>
    <w:rsid w:val="002A1BEA"/>
    <w:rsid w:val="002A5772"/>
    <w:rsid w:val="00335405"/>
    <w:rsid w:val="0034574D"/>
    <w:rsid w:val="003521D1"/>
    <w:rsid w:val="0037256F"/>
    <w:rsid w:val="003C0003"/>
    <w:rsid w:val="00453FD7"/>
    <w:rsid w:val="00505CB2"/>
    <w:rsid w:val="00535E4E"/>
    <w:rsid w:val="00564FAA"/>
    <w:rsid w:val="005F7C3A"/>
    <w:rsid w:val="0062104E"/>
    <w:rsid w:val="006B6CF2"/>
    <w:rsid w:val="007014D6"/>
    <w:rsid w:val="008F6DAB"/>
    <w:rsid w:val="008F783B"/>
    <w:rsid w:val="009337B6"/>
    <w:rsid w:val="009B629C"/>
    <w:rsid w:val="00A15FBF"/>
    <w:rsid w:val="00A572BA"/>
    <w:rsid w:val="00AD34EF"/>
    <w:rsid w:val="00AE70B7"/>
    <w:rsid w:val="00B4676A"/>
    <w:rsid w:val="00B630DD"/>
    <w:rsid w:val="00BF64F7"/>
    <w:rsid w:val="00BF7088"/>
    <w:rsid w:val="00C055AB"/>
    <w:rsid w:val="00CB6D81"/>
    <w:rsid w:val="00CE35D4"/>
    <w:rsid w:val="00D16273"/>
    <w:rsid w:val="00D22907"/>
    <w:rsid w:val="00D44958"/>
    <w:rsid w:val="00D66D98"/>
    <w:rsid w:val="00E66A95"/>
    <w:rsid w:val="00ED2977"/>
    <w:rsid w:val="00F228C7"/>
    <w:rsid w:val="00FF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B6"/>
    <w:pPr>
      <w:ind w:left="720"/>
      <w:contextualSpacing/>
    </w:pPr>
  </w:style>
  <w:style w:type="paragraph" w:customStyle="1" w:styleId="Default">
    <w:name w:val="Default"/>
    <w:rsid w:val="00D1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162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627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6273"/>
    <w:rPr>
      <w:vertAlign w:val="superscript"/>
    </w:rPr>
  </w:style>
  <w:style w:type="character" w:styleId="a7">
    <w:name w:val="Hyperlink"/>
    <w:basedOn w:val="a0"/>
    <w:uiPriority w:val="99"/>
    <w:unhideWhenUsed/>
    <w:rsid w:val="00D16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bout.sfu-kras.ru/docs/8127/pdf/92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15</cp:revision>
  <cp:lastPrinted>2021-02-24T09:03:00Z</cp:lastPrinted>
  <dcterms:created xsi:type="dcterms:W3CDTF">2022-03-11T05:49:00Z</dcterms:created>
  <dcterms:modified xsi:type="dcterms:W3CDTF">2023-04-06T06:35:00Z</dcterms:modified>
</cp:coreProperties>
</file>